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843" w:rsidRPr="00D4572C" w:rsidRDefault="005E23F3" w:rsidP="0040084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этап Республиканской олимпиады</w:t>
      </w:r>
      <w:r w:rsidR="00400843"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школьников по английскому языку.</w:t>
      </w:r>
      <w:r w:rsidR="004008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00843"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8739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D672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4</w:t>
      </w:r>
      <w:r w:rsidR="008739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D672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5</w:t>
      </w:r>
      <w:r w:rsidR="00400843"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00843"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="00400843"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400843" w:rsidRPr="00D4572C" w:rsidRDefault="00400843" w:rsidP="0040084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0843" w:rsidRPr="00273E18" w:rsidRDefault="00400843" w:rsidP="0040084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3E18">
        <w:rPr>
          <w:rFonts w:ascii="Times New Roman" w:hAnsi="Times New Roman" w:cs="Times New Roman"/>
          <w:b/>
          <w:bCs/>
        </w:rPr>
        <w:t>КРИТЕРИИ ОЦЕНИВАНИЯ ЗАДАНИЯ «</w:t>
      </w:r>
      <w:r w:rsidRPr="00273E18">
        <w:rPr>
          <w:rFonts w:ascii="Times New Roman" w:hAnsi="Times New Roman" w:cs="Times New Roman"/>
          <w:b/>
          <w:bCs/>
          <w:lang w:val="en-US"/>
        </w:rPr>
        <w:t>WRITING</w:t>
      </w:r>
      <w:r w:rsidRPr="00273E18">
        <w:rPr>
          <w:rFonts w:ascii="Times New Roman" w:hAnsi="Times New Roman" w:cs="Times New Roman"/>
          <w:b/>
          <w:bCs/>
        </w:rPr>
        <w:t>»,</w:t>
      </w:r>
      <w:r w:rsidRPr="00273E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E60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5-6</w:t>
      </w:r>
      <w:r w:rsidRPr="00273E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p w:rsidR="00400843" w:rsidRDefault="00400843" w:rsidP="00400843">
      <w:pPr>
        <w:pStyle w:val="Default"/>
        <w:spacing w:before="240" w:after="240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2E6021">
        <w:rPr>
          <w:b/>
          <w:bCs/>
          <w:sz w:val="23"/>
          <w:szCs w:val="23"/>
        </w:rPr>
        <w:t>ксимальное количество баллов: 20</w:t>
      </w:r>
      <w:r w:rsidR="005E23F3">
        <w:rPr>
          <w:b/>
          <w:bCs/>
          <w:sz w:val="23"/>
          <w:szCs w:val="23"/>
        </w:rPr>
        <w:t>. Количество слов: 90-150</w:t>
      </w:r>
    </w:p>
    <w:p w:rsidR="00400843" w:rsidRDefault="00400843" w:rsidP="0040084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2410"/>
        <w:gridCol w:w="2552"/>
        <w:gridCol w:w="2835"/>
        <w:gridCol w:w="2126"/>
        <w:gridCol w:w="142"/>
      </w:tblGrid>
      <w:tr w:rsidR="00400843" w:rsidTr="00517147">
        <w:trPr>
          <w:gridAfter w:val="1"/>
          <w:wAfter w:w="142" w:type="dxa"/>
          <w:trHeight w:val="2114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400843" w:rsidRDefault="002E6021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баллов</w:t>
            </w:r>
            <w:r w:rsidR="00400843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6021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</w:t>
            </w:r>
            <w:r w:rsidR="002E6021">
              <w:rPr>
                <w:sz w:val="20"/>
                <w:szCs w:val="20"/>
              </w:rPr>
              <w:t>ная задача полностью выполнена:</w:t>
            </w:r>
          </w:p>
          <w:p w:rsidR="00400843" w:rsidRPr="008739C5" w:rsidRDefault="002E6021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</w:t>
            </w:r>
            <w:r w:rsidR="00400843">
              <w:rPr>
                <w:sz w:val="20"/>
                <w:szCs w:val="20"/>
              </w:rPr>
              <w:t xml:space="preserve"> написан </w:t>
            </w:r>
            <w:r>
              <w:rPr>
                <w:sz w:val="20"/>
                <w:szCs w:val="20"/>
              </w:rPr>
              <w:t xml:space="preserve">интересный связанный </w:t>
            </w:r>
            <w:r w:rsidR="00400843">
              <w:rPr>
                <w:sz w:val="20"/>
                <w:szCs w:val="20"/>
              </w:rPr>
              <w:t>рассказ</w:t>
            </w:r>
            <w:r w:rsidR="00D6723D">
              <w:rPr>
                <w:sz w:val="20"/>
                <w:szCs w:val="20"/>
              </w:rPr>
              <w:t xml:space="preserve"> о дне посещения зоопарка </w:t>
            </w:r>
            <w:bookmarkStart w:id="0" w:name="_GoBack"/>
            <w:bookmarkEnd w:id="0"/>
            <w:r w:rsidRPr="005E23F3">
              <w:rPr>
                <w:b/>
                <w:sz w:val="20"/>
                <w:szCs w:val="20"/>
                <w:u w:val="single"/>
              </w:rPr>
              <w:t>(</w:t>
            </w:r>
            <w:r w:rsidR="008739C5">
              <w:rPr>
                <w:b/>
                <w:sz w:val="20"/>
                <w:szCs w:val="20"/>
                <w:u w:val="single"/>
              </w:rPr>
              <w:t>0</w:t>
            </w:r>
            <w:r w:rsidR="005E23F3">
              <w:rPr>
                <w:b/>
                <w:sz w:val="20"/>
                <w:szCs w:val="20"/>
                <w:u w:val="single"/>
              </w:rPr>
              <w:t>-</w:t>
            </w:r>
            <w:r w:rsidR="008739C5">
              <w:rPr>
                <w:b/>
                <w:sz w:val="20"/>
                <w:szCs w:val="20"/>
                <w:u w:val="single"/>
              </w:rPr>
              <w:t>5</w:t>
            </w:r>
            <w:r w:rsidRPr="005E23F3">
              <w:rPr>
                <w:b/>
                <w:sz w:val="20"/>
                <w:szCs w:val="20"/>
                <w:u w:val="single"/>
              </w:rPr>
              <w:t xml:space="preserve"> баллов);</w:t>
            </w:r>
            <w:r w:rsidR="00400843">
              <w:rPr>
                <w:sz w:val="20"/>
                <w:szCs w:val="20"/>
              </w:rPr>
              <w:t xml:space="preserve"> </w:t>
            </w:r>
          </w:p>
          <w:p w:rsidR="008739C5" w:rsidRPr="008739C5" w:rsidRDefault="008739C5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есть заголовок, соответствующий сюжету рассказа (не соответствует совсем (0 б); частичное соответствие (1 б); полное соответствие (2б)) </w:t>
            </w:r>
            <w:r>
              <w:rPr>
                <w:b/>
                <w:sz w:val="20"/>
                <w:szCs w:val="20"/>
              </w:rPr>
              <w:t>(0</w:t>
            </w:r>
            <w:r w:rsidRPr="008739C5">
              <w:rPr>
                <w:b/>
                <w:sz w:val="20"/>
                <w:szCs w:val="20"/>
              </w:rPr>
              <w:t>-2 балла)</w:t>
            </w:r>
            <w:r>
              <w:rPr>
                <w:sz w:val="20"/>
                <w:szCs w:val="20"/>
              </w:rPr>
              <w:t>;</w:t>
            </w:r>
          </w:p>
          <w:p w:rsidR="002E6021" w:rsidRPr="005E23F3" w:rsidRDefault="008739C5" w:rsidP="005E23F3">
            <w:pPr>
              <w:pStyle w:val="Default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в) в</w:t>
            </w:r>
            <w:r w:rsidR="002E6021">
              <w:rPr>
                <w:sz w:val="20"/>
                <w:szCs w:val="20"/>
              </w:rPr>
              <w:t xml:space="preserve"> рассказе грамматически верно использованы все слова: </w:t>
            </w:r>
            <w:proofErr w:type="spellStart"/>
            <w:r w:rsidR="00D6723D" w:rsidRPr="00D6723D">
              <w:rPr>
                <w:i/>
                <w:sz w:val="20"/>
                <w:szCs w:val="20"/>
              </w:rPr>
              <w:t>awesome</w:t>
            </w:r>
            <w:proofErr w:type="spellEnd"/>
            <w:r w:rsidR="00D6723D" w:rsidRPr="00D6723D">
              <w:rPr>
                <w:i/>
                <w:sz w:val="20"/>
                <w:szCs w:val="20"/>
              </w:rPr>
              <w:t>,</w:t>
            </w:r>
            <w:r w:rsidR="00D6723D" w:rsidRPr="00D6723D">
              <w:rPr>
                <w:i/>
                <w:sz w:val="20"/>
                <w:szCs w:val="20"/>
              </w:rPr>
              <w:tab/>
              <w:t>(</w:t>
            </w:r>
            <w:proofErr w:type="spellStart"/>
            <w:r w:rsidR="00D6723D" w:rsidRPr="00D6723D">
              <w:rPr>
                <w:i/>
                <w:sz w:val="20"/>
                <w:szCs w:val="20"/>
              </w:rPr>
              <w:t>a</w:t>
            </w:r>
            <w:proofErr w:type="spellEnd"/>
            <w:r w:rsidR="00D6723D" w:rsidRPr="00D6723D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="00D6723D" w:rsidRPr="00D6723D">
              <w:rPr>
                <w:i/>
                <w:sz w:val="20"/>
                <w:szCs w:val="20"/>
              </w:rPr>
              <w:t>pool</w:t>
            </w:r>
            <w:proofErr w:type="spellEnd"/>
            <w:r w:rsidR="00D6723D" w:rsidRPr="00D6723D">
              <w:rPr>
                <w:i/>
                <w:sz w:val="20"/>
                <w:szCs w:val="20"/>
              </w:rPr>
              <w:t>,</w:t>
            </w:r>
            <w:r w:rsidR="00D6723D" w:rsidRPr="00D6723D">
              <w:rPr>
                <w:i/>
                <w:sz w:val="20"/>
                <w:szCs w:val="20"/>
              </w:rPr>
              <w:tab/>
              <w:t>(</w:t>
            </w:r>
            <w:proofErr w:type="spellStart"/>
            <w:r w:rsidR="00D6723D" w:rsidRPr="00D6723D">
              <w:rPr>
                <w:i/>
                <w:sz w:val="20"/>
                <w:szCs w:val="20"/>
              </w:rPr>
              <w:t>to</w:t>
            </w:r>
            <w:proofErr w:type="spellEnd"/>
            <w:r w:rsidR="00D6723D" w:rsidRPr="00D6723D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="00D6723D" w:rsidRPr="00D6723D">
              <w:rPr>
                <w:i/>
                <w:sz w:val="20"/>
                <w:szCs w:val="20"/>
              </w:rPr>
              <w:t>swing</w:t>
            </w:r>
            <w:proofErr w:type="spellEnd"/>
            <w:r w:rsidR="00D6723D" w:rsidRPr="00D6723D">
              <w:rPr>
                <w:i/>
                <w:sz w:val="20"/>
                <w:szCs w:val="20"/>
              </w:rPr>
              <w:t xml:space="preserve"> </w:t>
            </w:r>
            <w:r w:rsidR="002E6021" w:rsidRPr="005E23F3">
              <w:rPr>
                <w:b/>
                <w:sz w:val="20"/>
                <w:szCs w:val="20"/>
                <w:u w:val="single"/>
              </w:rPr>
              <w:t>(1 балл за каждое верное слово)</w:t>
            </w:r>
            <w:r w:rsidRPr="008739C5">
              <w:rPr>
                <w:b/>
                <w:sz w:val="20"/>
                <w:szCs w:val="20"/>
                <w:u w:val="single"/>
              </w:rPr>
              <w:t>.</w:t>
            </w:r>
            <w:r w:rsidR="005E23F3">
              <w:rPr>
                <w:b/>
                <w:sz w:val="20"/>
                <w:szCs w:val="20"/>
                <w:u w:val="single"/>
              </w:rPr>
              <w:t xml:space="preserve"> (0-3 балла)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работы либо соответствует </w:t>
            </w:r>
            <w:proofErr w:type="gramStart"/>
            <w:r>
              <w:rPr>
                <w:sz w:val="20"/>
                <w:szCs w:val="20"/>
              </w:rPr>
              <w:t>заданному</w:t>
            </w:r>
            <w:proofErr w:type="gramEnd"/>
            <w:r>
              <w:rPr>
                <w:sz w:val="20"/>
                <w:szCs w:val="20"/>
              </w:rPr>
              <w:t xml:space="preserve">, либо отклоняется от заданного не более чем на 10% в сторону увеличения или на 10 % в сторону уменьшения.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Композиция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400843" w:rsidRDefault="00400843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2E6021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балла)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400843" w:rsidRDefault="00400843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2E6021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балла)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400843" w:rsidRDefault="00400843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2E6021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балл</w:t>
            </w:r>
            <w:r w:rsidR="009E0C86">
              <w:rPr>
                <w:b/>
                <w:bCs/>
                <w:sz w:val="20"/>
                <w:szCs w:val="20"/>
              </w:rPr>
              <w:t>а</w:t>
            </w:r>
            <w:r>
              <w:rPr>
                <w:b/>
                <w:bCs/>
                <w:sz w:val="20"/>
                <w:szCs w:val="20"/>
              </w:rPr>
              <w:t xml:space="preserve">) </w:t>
            </w:r>
          </w:p>
        </w:tc>
      </w:tr>
      <w:tr w:rsidR="00400843" w:rsidTr="00517147">
        <w:trPr>
          <w:gridAfter w:val="2"/>
          <w:wAfter w:w="2268" w:type="dxa"/>
          <w:trHeight w:val="241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2E6021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1-9 баллов</w:t>
            </w:r>
            <w:r w:rsidR="00400843">
              <w:rPr>
                <w:b/>
                <w:bCs/>
                <w:sz w:val="20"/>
                <w:szCs w:val="20"/>
              </w:rPr>
              <w:t xml:space="preserve"> </w:t>
            </w:r>
          </w:p>
          <w:p w:rsidR="00400843" w:rsidRDefault="00400843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>
              <w:rPr>
                <w:sz w:val="20"/>
                <w:szCs w:val="20"/>
              </w:rPr>
              <w:t xml:space="preserve">выполнена частично – составленный текст является </w:t>
            </w:r>
            <w:r w:rsidR="00517147">
              <w:rPr>
                <w:sz w:val="20"/>
                <w:szCs w:val="20"/>
              </w:rPr>
              <w:t xml:space="preserve">интересным </w:t>
            </w:r>
            <w:r>
              <w:rPr>
                <w:sz w:val="20"/>
                <w:szCs w:val="20"/>
              </w:rPr>
              <w:t>рассказом с заданными параметрами, но</w:t>
            </w:r>
            <w:r w:rsidR="002E6021">
              <w:rPr>
                <w:sz w:val="20"/>
                <w:szCs w:val="20"/>
              </w:rPr>
              <w:t xml:space="preserve"> отсутствуют некоторые параметры задания ИЛИ рассказ представляет предложения, не связанные между собой, но с указанными параметрами</w:t>
            </w:r>
            <w:r w:rsidR="0051714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Объем рассказа соответствует требованиям.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2E6021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400843">
              <w:rPr>
                <w:b/>
                <w:bCs/>
                <w:sz w:val="20"/>
                <w:szCs w:val="20"/>
              </w:rPr>
              <w:t xml:space="preserve"> балла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рассказа. </w:t>
            </w:r>
          </w:p>
          <w:p w:rsidR="00400843" w:rsidRDefault="00400843" w:rsidP="00CE13EE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1–2 </w:t>
            </w:r>
            <w:r w:rsidR="00CE13EE">
              <w:rPr>
                <w:sz w:val="20"/>
                <w:szCs w:val="20"/>
              </w:rPr>
              <w:t xml:space="preserve">лексические </w:t>
            </w:r>
            <w:r>
              <w:rPr>
                <w:sz w:val="20"/>
                <w:szCs w:val="20"/>
              </w:rPr>
              <w:t>ошибки</w:t>
            </w:r>
            <w:r w:rsidR="00CE13EE">
              <w:rPr>
                <w:sz w:val="20"/>
                <w:szCs w:val="20"/>
              </w:rPr>
              <w:t>, не искажающие смысл высказывания.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2E6021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400843">
              <w:rPr>
                <w:b/>
                <w:bCs/>
                <w:sz w:val="20"/>
                <w:szCs w:val="20"/>
              </w:rPr>
              <w:t xml:space="preserve"> балла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400843" w:rsidRDefault="00400843" w:rsidP="00CE13EE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1–2 </w:t>
            </w:r>
            <w:r w:rsidR="00CE13EE">
              <w:rPr>
                <w:sz w:val="20"/>
                <w:szCs w:val="20"/>
              </w:rPr>
              <w:t>грамматические</w:t>
            </w:r>
            <w:r>
              <w:rPr>
                <w:sz w:val="20"/>
                <w:szCs w:val="20"/>
              </w:rPr>
              <w:t xml:space="preserve"> ошибки</w:t>
            </w:r>
            <w:r w:rsidR="00CE13EE">
              <w:rPr>
                <w:sz w:val="20"/>
                <w:szCs w:val="20"/>
              </w:rPr>
              <w:t>, не искажающие смысл высказывания.</w:t>
            </w:r>
          </w:p>
        </w:tc>
      </w:tr>
      <w:tr w:rsidR="00400843" w:rsidTr="00517147">
        <w:trPr>
          <w:trHeight w:val="173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517147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Соблюдены жанровые правила написания рассказа. </w:t>
            </w:r>
          </w:p>
          <w:p w:rsidR="00400843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Логика построения текста не нарушена. Деление на абзацы не обязательно.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2E6021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400843">
              <w:rPr>
                <w:b/>
                <w:bCs/>
                <w:sz w:val="20"/>
                <w:szCs w:val="20"/>
              </w:rPr>
              <w:t xml:space="preserve"> балл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="00400843">
              <w:rPr>
                <w:b/>
                <w:bCs/>
                <w:sz w:val="20"/>
                <w:szCs w:val="20"/>
              </w:rPr>
              <w:t xml:space="preserve">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рассказа. </w:t>
            </w:r>
          </w:p>
          <w:p w:rsidR="00400843" w:rsidRDefault="00400843" w:rsidP="004127E2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3-4 незначительные лексические ошибки.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2E6021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400843">
              <w:rPr>
                <w:b/>
                <w:bCs/>
                <w:sz w:val="20"/>
                <w:szCs w:val="20"/>
              </w:rPr>
              <w:t xml:space="preserve"> балл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="00400843">
              <w:rPr>
                <w:b/>
                <w:bCs/>
                <w:sz w:val="20"/>
                <w:szCs w:val="20"/>
              </w:rPr>
              <w:t xml:space="preserve">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400843" w:rsidRDefault="00400843" w:rsidP="004127E2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3-4 незначительные грамматические ошибки.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021" w:rsidRDefault="00400843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2E6021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400843" w:rsidRDefault="002E6021" w:rsidP="00CE13EE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работе им</w:t>
            </w:r>
            <w:r w:rsidR="004127E2">
              <w:rPr>
                <w:sz w:val="20"/>
                <w:szCs w:val="20"/>
              </w:rPr>
              <w:t xml:space="preserve">еются </w:t>
            </w:r>
            <w:r w:rsidR="00CE13EE">
              <w:rPr>
                <w:sz w:val="20"/>
                <w:szCs w:val="20"/>
              </w:rPr>
              <w:t>1-2</w:t>
            </w:r>
            <w:r>
              <w:rPr>
                <w:sz w:val="20"/>
                <w:szCs w:val="20"/>
              </w:rPr>
              <w:t xml:space="preserve"> орфографические и</w:t>
            </w:r>
            <w:r w:rsidR="00CE13EE">
              <w:rPr>
                <w:sz w:val="20"/>
                <w:szCs w:val="20"/>
              </w:rPr>
              <w:t xml:space="preserve">/или </w:t>
            </w:r>
            <w:r>
              <w:rPr>
                <w:sz w:val="20"/>
                <w:szCs w:val="20"/>
              </w:rPr>
              <w:t>пунктуационные ошибки.</w:t>
            </w:r>
          </w:p>
        </w:tc>
      </w:tr>
      <w:tr w:rsidR="002E6021" w:rsidTr="00517147">
        <w:trPr>
          <w:trHeight w:val="173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21" w:rsidRDefault="002E6021" w:rsidP="00517147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E6021" w:rsidRDefault="002E6021" w:rsidP="002E6021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Имеются отдельные нарушения правил написания рассказа, логики, связанности текста.  Деление на абзацы не обязательно.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рассказа. </w:t>
            </w:r>
          </w:p>
          <w:p w:rsidR="002E6021" w:rsidRDefault="002E6021" w:rsidP="004127E2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работе имеются 5-7 незначительны</w:t>
            </w:r>
            <w:r w:rsidR="004127E2">
              <w:rPr>
                <w:sz w:val="20"/>
                <w:szCs w:val="20"/>
              </w:rPr>
              <w:t>х лексических ошибок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2E6021" w:rsidRDefault="002E6021" w:rsidP="002E6021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работе имеются 5-7 незначительных грамматических ошибок.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E6021" w:rsidRDefault="002E6021" w:rsidP="00CE13EE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незначительные </w:t>
            </w:r>
            <w:r w:rsidR="00CE13EE">
              <w:rPr>
                <w:sz w:val="20"/>
                <w:szCs w:val="20"/>
              </w:rPr>
              <w:t xml:space="preserve">3-4 </w:t>
            </w:r>
            <w:r>
              <w:rPr>
                <w:sz w:val="20"/>
                <w:szCs w:val="20"/>
              </w:rPr>
              <w:t>орфографические и</w:t>
            </w:r>
            <w:r w:rsidR="00CE13EE">
              <w:rPr>
                <w:sz w:val="20"/>
                <w:szCs w:val="20"/>
              </w:rPr>
              <w:t>/или</w:t>
            </w:r>
            <w:r>
              <w:rPr>
                <w:sz w:val="20"/>
                <w:szCs w:val="20"/>
              </w:rPr>
              <w:t xml:space="preserve"> пунктуационные ошибки.</w:t>
            </w:r>
          </w:p>
        </w:tc>
      </w:tr>
      <w:tr w:rsidR="00400843" w:rsidTr="00517147">
        <w:trPr>
          <w:trHeight w:val="13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400843" w:rsidRDefault="00400843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выполнена. Содержание текста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отвечает поставленному заданию или объем работы менее </w:t>
            </w:r>
            <w:r w:rsidR="002E6021">
              <w:rPr>
                <w:sz w:val="20"/>
                <w:szCs w:val="20"/>
              </w:rPr>
              <w:t>81</w:t>
            </w:r>
            <w:r>
              <w:rPr>
                <w:sz w:val="20"/>
                <w:szCs w:val="20"/>
              </w:rPr>
              <w:t xml:space="preserve"> слов</w:t>
            </w:r>
            <w:r w:rsidR="002E602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 логика изложения текста. Деление на абзацы не обязательно.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(более 5).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</w:t>
            </w:r>
          </w:p>
        </w:tc>
      </w:tr>
    </w:tbl>
    <w:p w:rsidR="00400843" w:rsidRDefault="00400843" w:rsidP="00400843"/>
    <w:p w:rsidR="00B02375" w:rsidRDefault="00B02375"/>
    <w:sectPr w:rsidR="00B02375" w:rsidSect="00273E18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229"/>
    <w:rsid w:val="000031BA"/>
    <w:rsid w:val="00005C70"/>
    <w:rsid w:val="000108F5"/>
    <w:rsid w:val="00055DFF"/>
    <w:rsid w:val="0005726C"/>
    <w:rsid w:val="00057DA4"/>
    <w:rsid w:val="00071033"/>
    <w:rsid w:val="000965C9"/>
    <w:rsid w:val="000B032D"/>
    <w:rsid w:val="000D1302"/>
    <w:rsid w:val="00140141"/>
    <w:rsid w:val="00141182"/>
    <w:rsid w:val="00146A35"/>
    <w:rsid w:val="001503C2"/>
    <w:rsid w:val="00167428"/>
    <w:rsid w:val="001835FF"/>
    <w:rsid w:val="00185BD6"/>
    <w:rsid w:val="001C1973"/>
    <w:rsid w:val="001C568A"/>
    <w:rsid w:val="001D113A"/>
    <w:rsid w:val="001D2D62"/>
    <w:rsid w:val="001E40A1"/>
    <w:rsid w:val="00206E62"/>
    <w:rsid w:val="00215D3E"/>
    <w:rsid w:val="002203F8"/>
    <w:rsid w:val="00233D85"/>
    <w:rsid w:val="002847BC"/>
    <w:rsid w:val="00296E47"/>
    <w:rsid w:val="002A22B7"/>
    <w:rsid w:val="002D385D"/>
    <w:rsid w:val="002E104A"/>
    <w:rsid w:val="002E6021"/>
    <w:rsid w:val="002E7609"/>
    <w:rsid w:val="002F7B38"/>
    <w:rsid w:val="003201A1"/>
    <w:rsid w:val="0033662C"/>
    <w:rsid w:val="003903E4"/>
    <w:rsid w:val="003904E5"/>
    <w:rsid w:val="0039758B"/>
    <w:rsid w:val="003D3437"/>
    <w:rsid w:val="003E02FF"/>
    <w:rsid w:val="003E3237"/>
    <w:rsid w:val="003F0855"/>
    <w:rsid w:val="003F2C8B"/>
    <w:rsid w:val="003F5EE3"/>
    <w:rsid w:val="003F701E"/>
    <w:rsid w:val="00400843"/>
    <w:rsid w:val="004127E2"/>
    <w:rsid w:val="0044704B"/>
    <w:rsid w:val="00454549"/>
    <w:rsid w:val="00463A24"/>
    <w:rsid w:val="00486777"/>
    <w:rsid w:val="00491987"/>
    <w:rsid w:val="004A2D06"/>
    <w:rsid w:val="004E205C"/>
    <w:rsid w:val="004F77C0"/>
    <w:rsid w:val="00512A03"/>
    <w:rsid w:val="00517147"/>
    <w:rsid w:val="00545778"/>
    <w:rsid w:val="00565CCE"/>
    <w:rsid w:val="005814AD"/>
    <w:rsid w:val="005B249A"/>
    <w:rsid w:val="005B4E60"/>
    <w:rsid w:val="005C4781"/>
    <w:rsid w:val="005C48FE"/>
    <w:rsid w:val="005C7EFC"/>
    <w:rsid w:val="005D15BD"/>
    <w:rsid w:val="005E1223"/>
    <w:rsid w:val="005E23F3"/>
    <w:rsid w:val="005E272D"/>
    <w:rsid w:val="005F115F"/>
    <w:rsid w:val="00603E84"/>
    <w:rsid w:val="006301AA"/>
    <w:rsid w:val="006523D7"/>
    <w:rsid w:val="00687229"/>
    <w:rsid w:val="006D085F"/>
    <w:rsid w:val="006D126B"/>
    <w:rsid w:val="006D7721"/>
    <w:rsid w:val="00734475"/>
    <w:rsid w:val="007431C2"/>
    <w:rsid w:val="00750EB9"/>
    <w:rsid w:val="00754EBA"/>
    <w:rsid w:val="007A5C3F"/>
    <w:rsid w:val="007A66E9"/>
    <w:rsid w:val="007C11FA"/>
    <w:rsid w:val="007F3C7E"/>
    <w:rsid w:val="008739C5"/>
    <w:rsid w:val="00881D32"/>
    <w:rsid w:val="00882BCF"/>
    <w:rsid w:val="00887093"/>
    <w:rsid w:val="008A4E73"/>
    <w:rsid w:val="008A5997"/>
    <w:rsid w:val="008A7827"/>
    <w:rsid w:val="008D5012"/>
    <w:rsid w:val="008E5CE2"/>
    <w:rsid w:val="00914EC7"/>
    <w:rsid w:val="00943E38"/>
    <w:rsid w:val="009605AE"/>
    <w:rsid w:val="00970F48"/>
    <w:rsid w:val="00971D3B"/>
    <w:rsid w:val="00997E40"/>
    <w:rsid w:val="009E0B52"/>
    <w:rsid w:val="009E0C86"/>
    <w:rsid w:val="00A01579"/>
    <w:rsid w:val="00A124EF"/>
    <w:rsid w:val="00A21FF6"/>
    <w:rsid w:val="00A22B15"/>
    <w:rsid w:val="00A32BDC"/>
    <w:rsid w:val="00A3660C"/>
    <w:rsid w:val="00A47AAB"/>
    <w:rsid w:val="00A54B9A"/>
    <w:rsid w:val="00A92D44"/>
    <w:rsid w:val="00AB3B6E"/>
    <w:rsid w:val="00AD126E"/>
    <w:rsid w:val="00B01A4B"/>
    <w:rsid w:val="00B02375"/>
    <w:rsid w:val="00B30693"/>
    <w:rsid w:val="00B42933"/>
    <w:rsid w:val="00B9531F"/>
    <w:rsid w:val="00BA72B5"/>
    <w:rsid w:val="00BB4175"/>
    <w:rsid w:val="00BC1BD5"/>
    <w:rsid w:val="00BE07C5"/>
    <w:rsid w:val="00C11A98"/>
    <w:rsid w:val="00C225AE"/>
    <w:rsid w:val="00C374DD"/>
    <w:rsid w:val="00CA682C"/>
    <w:rsid w:val="00CC0923"/>
    <w:rsid w:val="00CC3A71"/>
    <w:rsid w:val="00CD16AA"/>
    <w:rsid w:val="00CE13EE"/>
    <w:rsid w:val="00D20D0E"/>
    <w:rsid w:val="00D30C6E"/>
    <w:rsid w:val="00D34279"/>
    <w:rsid w:val="00D45F40"/>
    <w:rsid w:val="00D53E9F"/>
    <w:rsid w:val="00D55A81"/>
    <w:rsid w:val="00D6723D"/>
    <w:rsid w:val="00D73682"/>
    <w:rsid w:val="00D76A30"/>
    <w:rsid w:val="00D81AE6"/>
    <w:rsid w:val="00D854F9"/>
    <w:rsid w:val="00DB02F2"/>
    <w:rsid w:val="00DB0C11"/>
    <w:rsid w:val="00DC6F19"/>
    <w:rsid w:val="00E012AE"/>
    <w:rsid w:val="00E22DC6"/>
    <w:rsid w:val="00E32271"/>
    <w:rsid w:val="00E55DEF"/>
    <w:rsid w:val="00E55EDC"/>
    <w:rsid w:val="00E62521"/>
    <w:rsid w:val="00E901FE"/>
    <w:rsid w:val="00E9183B"/>
    <w:rsid w:val="00EA6209"/>
    <w:rsid w:val="00EC2FE6"/>
    <w:rsid w:val="00ED6B06"/>
    <w:rsid w:val="00F24B1B"/>
    <w:rsid w:val="00F25170"/>
    <w:rsid w:val="00F35E1D"/>
    <w:rsid w:val="00F41B8F"/>
    <w:rsid w:val="00F662C3"/>
    <w:rsid w:val="00F71911"/>
    <w:rsid w:val="00F71D40"/>
    <w:rsid w:val="00F81725"/>
    <w:rsid w:val="00FB1A44"/>
    <w:rsid w:val="00FE4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08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08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2024-11-12T12:22:00Z</dcterms:created>
  <dcterms:modified xsi:type="dcterms:W3CDTF">2024-11-12T12:22:00Z</dcterms:modified>
</cp:coreProperties>
</file>